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39D9" w14:textId="77777777" w:rsidR="00D562A0" w:rsidRDefault="00D562A0">
      <w:r>
        <w:t>W roku 202</w:t>
      </w:r>
      <w:r>
        <w:t xml:space="preserve">4 </w:t>
      </w:r>
      <w:r>
        <w:t xml:space="preserve">składanie wniosków w Programie Działaj Lokalnie odbywa się poprzez GENERATOR SPOŁECZNY. </w:t>
      </w:r>
    </w:p>
    <w:p w14:paraId="1659B2F2" w14:textId="0A32B1A7" w:rsidR="00D562A0" w:rsidRDefault="00D562A0" w:rsidP="00D562A0">
      <w:pPr>
        <w:pStyle w:val="Akapitzlist"/>
        <w:numPr>
          <w:ilvl w:val="0"/>
          <w:numId w:val="1"/>
        </w:numPr>
      </w:pPr>
      <w:r>
        <w:t xml:space="preserve">Wszystkie osoby i organizacje, które miały założone konta w starym generatorze wniosków, muszą utworzyć nowe konta, wyłącznie on-line pod adresem: https://generatorspoleczny.pl/ 2. </w:t>
      </w:r>
    </w:p>
    <w:p w14:paraId="303892C1" w14:textId="77777777" w:rsidR="00D562A0" w:rsidRDefault="00D562A0" w:rsidP="00D562A0">
      <w:pPr>
        <w:pStyle w:val="Akapitzlist"/>
        <w:numPr>
          <w:ilvl w:val="0"/>
          <w:numId w:val="1"/>
        </w:numPr>
      </w:pPr>
      <w:r>
        <w:t>Rejestracja konta w Generatorze Społecznym krok po kroku:</w:t>
      </w:r>
    </w:p>
    <w:p w14:paraId="3A99F7C5" w14:textId="77777777" w:rsidR="00D562A0" w:rsidRDefault="00D562A0" w:rsidP="00D562A0">
      <w:pPr>
        <w:pStyle w:val="Akapitzlist"/>
      </w:pPr>
      <w:r>
        <w:t xml:space="preserve"> </w:t>
      </w:r>
      <w:r>
        <w:sym w:font="Symbol" w:char="F0DE"/>
      </w:r>
      <w:r>
        <w:t xml:space="preserve"> Wejdź na stronę www.generatorspoleczny.pl i kliknij „Zarejestruj się„ </w:t>
      </w:r>
    </w:p>
    <w:p w14:paraId="3B03F784" w14:textId="77777777" w:rsidR="00D562A0" w:rsidRDefault="00D562A0" w:rsidP="00D562A0">
      <w:pPr>
        <w:pStyle w:val="Akapitzlist"/>
      </w:pPr>
      <w:r>
        <w:sym w:font="Symbol" w:char="F0DE"/>
      </w:r>
      <w:r>
        <w:t xml:space="preserve"> Wypełnij formularz rejestracyjny i wyślij go klikając „Zarejestruj się” </w:t>
      </w:r>
    </w:p>
    <w:p w14:paraId="56CEB2AC" w14:textId="77777777" w:rsidR="00D562A0" w:rsidRDefault="00D562A0" w:rsidP="00D562A0">
      <w:pPr>
        <w:pStyle w:val="Akapitzlist"/>
      </w:pPr>
      <w:r>
        <w:sym w:font="Symbol" w:char="F0DE"/>
      </w:r>
      <w:r>
        <w:t xml:space="preserve"> Zaloguj się na swoją skrzynkę mailową, która została podana w formularzu rejestracyjnym. </w:t>
      </w:r>
    </w:p>
    <w:p w14:paraId="450DB2E2" w14:textId="77777777" w:rsidR="00D562A0" w:rsidRDefault="00D562A0" w:rsidP="00D562A0">
      <w:pPr>
        <w:pStyle w:val="Akapitzlist"/>
      </w:pPr>
      <w:r>
        <w:sym w:font="Symbol" w:char="F0DE"/>
      </w:r>
      <w:r>
        <w:t xml:space="preserve"> Znajdź maila, który otrzymałaś/ otrzymałeś z systemu Generatora Społecznego i kliknij w nim link rejestracyjny (sprawdź folder spam, jeżeli nie możesz znaleźć maila w skrzynce odbiorczej). </w:t>
      </w:r>
    </w:p>
    <w:p w14:paraId="0C0291CA" w14:textId="77777777" w:rsidR="00D562A0" w:rsidRDefault="00D562A0" w:rsidP="00D562A0">
      <w:pPr>
        <w:pStyle w:val="Akapitzlist"/>
      </w:pPr>
      <w:r>
        <w:sym w:font="Symbol" w:char="F0DE"/>
      </w:r>
      <w:r>
        <w:t xml:space="preserve"> Możesz ponownie wejść na stronę www.generatorspoleczny.pl i zalogować się do systemu. W razie problemów skontaktuj się z Ośrodkiem Działaj Lokalnie. </w:t>
      </w:r>
    </w:p>
    <w:p w14:paraId="32E8E6E9" w14:textId="77777777" w:rsidR="00D562A0" w:rsidRDefault="00D562A0" w:rsidP="00D562A0"/>
    <w:p w14:paraId="048AC56A" w14:textId="7B2E1BAE" w:rsidR="00D66C42" w:rsidRDefault="00D562A0" w:rsidP="00D562A0">
      <w:r>
        <w:t>Powodzenia!</w:t>
      </w:r>
    </w:p>
    <w:sectPr w:rsidR="00D66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C2F6F"/>
    <w:multiLevelType w:val="hybridMultilevel"/>
    <w:tmpl w:val="71A65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57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BC"/>
    <w:rsid w:val="00557872"/>
    <w:rsid w:val="00C331BC"/>
    <w:rsid w:val="00D562A0"/>
    <w:rsid w:val="00D66C42"/>
    <w:rsid w:val="00E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2D58"/>
  <w15:chartTrackingRefBased/>
  <w15:docId w15:val="{FBD44544-5982-4BCA-B36A-8EA5FCF9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3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3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3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3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3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3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3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3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3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3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3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3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31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31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31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31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31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31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3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3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3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3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3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31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31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31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3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31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31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Bochenek</dc:creator>
  <cp:keywords/>
  <dc:description/>
  <cp:lastModifiedBy>Monika Bochenek</cp:lastModifiedBy>
  <cp:revision>2</cp:revision>
  <dcterms:created xsi:type="dcterms:W3CDTF">2024-04-05T07:05:00Z</dcterms:created>
  <dcterms:modified xsi:type="dcterms:W3CDTF">2024-04-05T07:06:00Z</dcterms:modified>
</cp:coreProperties>
</file>